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CF0C" w14:textId="77777777" w:rsidR="00C44353" w:rsidRDefault="00C44353" w:rsidP="00C44353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8FD01C7" wp14:editId="1D3A2C80">
            <wp:extent cx="2039495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en Parke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33" cy="94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FCC9" w14:textId="77777777" w:rsidR="00C44353" w:rsidRDefault="00C44353" w:rsidP="00C44353">
      <w:pPr>
        <w:jc w:val="center"/>
        <w:rPr>
          <w:b/>
          <w:szCs w:val="28"/>
        </w:rPr>
      </w:pPr>
      <w:r>
        <w:rPr>
          <w:b/>
          <w:szCs w:val="28"/>
        </w:rPr>
        <w:br/>
      </w:r>
    </w:p>
    <w:p w14:paraId="162DADC6" w14:textId="77777777" w:rsidR="00C44353" w:rsidRDefault="00C44353" w:rsidP="00C44353">
      <w:pPr>
        <w:rPr>
          <w:b/>
        </w:rPr>
      </w:pPr>
      <w:r>
        <w:rPr>
          <w:b/>
        </w:rPr>
        <w:t>FOR IMMEDIATE RELEASE</w:t>
      </w:r>
    </w:p>
    <w:p w14:paraId="7170370E" w14:textId="77777777" w:rsidR="00C44353" w:rsidRDefault="00C44353" w:rsidP="00C44353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Contact: </w:t>
      </w:r>
      <w:r>
        <w:t>Nicole Howley</w:t>
      </w:r>
      <w:r>
        <w:br/>
        <w:t>Gefen Marketing</w:t>
      </w:r>
      <w:r>
        <w:br/>
        <w:t>336.884.5020</w:t>
      </w:r>
      <w:r>
        <w:br/>
      </w:r>
      <w:hyperlink r:id="rId6" w:history="1">
        <w:r w:rsidRPr="000D4953">
          <w:rPr>
            <w:rStyle w:val="Hyperlink"/>
          </w:rPr>
          <w:t>Nicole@gefenmarketing.com</w:t>
        </w:r>
      </w:hyperlink>
    </w:p>
    <w:p w14:paraId="6039F7C4" w14:textId="77777777" w:rsidR="00C44353" w:rsidRDefault="00C44353" w:rsidP="00597950">
      <w:pPr>
        <w:jc w:val="center"/>
        <w:rPr>
          <w:sz w:val="28"/>
          <w:szCs w:val="28"/>
        </w:rPr>
      </w:pPr>
    </w:p>
    <w:p w14:paraId="36DB2360" w14:textId="77777777" w:rsidR="00C44353" w:rsidRPr="00C44353" w:rsidRDefault="00C44353" w:rsidP="00597950">
      <w:pPr>
        <w:jc w:val="center"/>
        <w:rPr>
          <w:b/>
          <w:szCs w:val="28"/>
        </w:rPr>
      </w:pPr>
    </w:p>
    <w:p w14:paraId="5F300BD4" w14:textId="1A6684FD" w:rsidR="001C3F60" w:rsidRPr="00C44353" w:rsidRDefault="00ED4552" w:rsidP="00597950">
      <w:pPr>
        <w:jc w:val="center"/>
        <w:rPr>
          <w:b/>
          <w:szCs w:val="28"/>
        </w:rPr>
      </w:pPr>
      <w:r w:rsidRPr="00C44353">
        <w:rPr>
          <w:b/>
          <w:szCs w:val="28"/>
        </w:rPr>
        <w:t>SPRING 2016 HOME FURNISHINGS TREND REPORT</w:t>
      </w:r>
    </w:p>
    <w:p w14:paraId="370D6069" w14:textId="6A08AAB6" w:rsidR="00ED4552" w:rsidRPr="00C44353" w:rsidRDefault="00ED4552" w:rsidP="00597950">
      <w:pPr>
        <w:jc w:val="center"/>
        <w:rPr>
          <w:i/>
          <w:szCs w:val="28"/>
        </w:rPr>
      </w:pPr>
      <w:r w:rsidRPr="00C44353">
        <w:rPr>
          <w:i/>
          <w:szCs w:val="28"/>
        </w:rPr>
        <w:t>Alden Parkes shares the leading trends for 2016</w:t>
      </w:r>
    </w:p>
    <w:p w14:paraId="3D7AE04B" w14:textId="77777777" w:rsidR="00E159E4" w:rsidRDefault="00E159E4" w:rsidP="00597950">
      <w:pPr>
        <w:jc w:val="center"/>
        <w:rPr>
          <w:sz w:val="28"/>
          <w:szCs w:val="28"/>
        </w:rPr>
      </w:pPr>
    </w:p>
    <w:p w14:paraId="4F0967AC" w14:textId="77777777" w:rsidR="00C44353" w:rsidRDefault="00C44353" w:rsidP="00597950">
      <w:pPr>
        <w:jc w:val="center"/>
        <w:rPr>
          <w:sz w:val="28"/>
          <w:szCs w:val="28"/>
        </w:rPr>
      </w:pPr>
    </w:p>
    <w:p w14:paraId="2DFB75D0" w14:textId="63C54FD8" w:rsidR="00E159E4" w:rsidRPr="00E159E4" w:rsidRDefault="00ED4552" w:rsidP="00E159E4">
      <w:pPr>
        <w:rPr>
          <w:rFonts w:ascii="Times New Roman" w:hAnsi="Times New Roman" w:cs="Times New Roman"/>
        </w:rPr>
      </w:pPr>
      <w:r w:rsidRPr="00C44353">
        <w:rPr>
          <w:rFonts w:ascii="Times New Roman" w:hAnsi="Times New Roman" w:cs="Times New Roman"/>
          <w:b/>
        </w:rPr>
        <w:t>Jacksonville, FL (April 16, 2016)—</w:t>
      </w:r>
      <w:r w:rsidR="009B52C6">
        <w:rPr>
          <w:rFonts w:ascii="Times New Roman" w:hAnsi="Times New Roman" w:cs="Times New Roman"/>
        </w:rPr>
        <w:t xml:space="preserve">The </w:t>
      </w:r>
      <w:r w:rsidR="00E159E4" w:rsidRPr="00E159E4">
        <w:rPr>
          <w:rFonts w:ascii="Times New Roman" w:hAnsi="Times New Roman" w:cs="Times New Roman"/>
        </w:rPr>
        <w:t xml:space="preserve">High Point Market </w:t>
      </w:r>
      <w:r w:rsidR="009B52C6">
        <w:rPr>
          <w:rFonts w:ascii="Times New Roman" w:hAnsi="Times New Roman" w:cs="Times New Roman"/>
        </w:rPr>
        <w:t xml:space="preserve">Spring 2016 </w:t>
      </w:r>
      <w:r w:rsidR="00E159E4" w:rsidRPr="00E159E4">
        <w:rPr>
          <w:rFonts w:ascii="Times New Roman" w:hAnsi="Times New Roman" w:cs="Times New Roman"/>
        </w:rPr>
        <w:t xml:space="preserve">is all about evolution, not revolution: </w:t>
      </w:r>
      <w:r w:rsidR="009B52C6">
        <w:rPr>
          <w:rFonts w:ascii="Times New Roman" w:hAnsi="Times New Roman" w:cs="Times New Roman"/>
        </w:rPr>
        <w:t>the next big thing is the next better t</w:t>
      </w:r>
      <w:r w:rsidR="00042C02">
        <w:rPr>
          <w:rFonts w:ascii="Times New Roman" w:hAnsi="Times New Roman" w:cs="Times New Roman"/>
        </w:rPr>
        <w:t xml:space="preserve">hing. </w:t>
      </w:r>
      <w:r w:rsidR="00477F83">
        <w:rPr>
          <w:rFonts w:ascii="Times New Roman" w:hAnsi="Times New Roman" w:cs="Times New Roman"/>
        </w:rPr>
        <w:t>Expect to see beautiful</w:t>
      </w:r>
      <w:r w:rsidR="009B52C6">
        <w:rPr>
          <w:rFonts w:ascii="Times New Roman" w:hAnsi="Times New Roman" w:cs="Times New Roman"/>
        </w:rPr>
        <w:t xml:space="preserve"> detailing and </w:t>
      </w:r>
      <w:r w:rsidR="00E159E4" w:rsidRPr="00E159E4">
        <w:rPr>
          <w:rFonts w:ascii="Times New Roman" w:hAnsi="Times New Roman" w:cs="Times New Roman"/>
        </w:rPr>
        <w:t xml:space="preserve">deft refinements on styles </w:t>
      </w:r>
      <w:r w:rsidR="009B52C6">
        <w:rPr>
          <w:rFonts w:ascii="Times New Roman" w:hAnsi="Times New Roman" w:cs="Times New Roman"/>
        </w:rPr>
        <w:t>with proven staying power</w:t>
      </w:r>
      <w:r w:rsidR="00570C97">
        <w:rPr>
          <w:rFonts w:ascii="Times New Roman" w:hAnsi="Times New Roman" w:cs="Times New Roman"/>
        </w:rPr>
        <w:t xml:space="preserve"> in Alden Parkes’ new introductions at the spring 2016 High Point Market</w:t>
      </w:r>
      <w:r w:rsidR="009B52C6">
        <w:rPr>
          <w:rFonts w:ascii="Times New Roman" w:hAnsi="Times New Roman" w:cs="Times New Roman"/>
        </w:rPr>
        <w:t xml:space="preserve">.  </w:t>
      </w:r>
    </w:p>
    <w:p w14:paraId="51429CCE" w14:textId="77777777" w:rsidR="00461152" w:rsidRDefault="00461152" w:rsidP="00597950">
      <w:pPr>
        <w:jc w:val="center"/>
        <w:rPr>
          <w:sz w:val="28"/>
          <w:szCs w:val="28"/>
        </w:rPr>
      </w:pPr>
    </w:p>
    <w:p w14:paraId="5738625A" w14:textId="0423EBFA" w:rsidR="00D07451" w:rsidRPr="00A5161F" w:rsidRDefault="00461152" w:rsidP="00461152">
      <w:pPr>
        <w:rPr>
          <w:rFonts w:ascii="Times New Roman" w:hAnsi="Times New Roman" w:cs="Times New Roman"/>
        </w:rPr>
      </w:pPr>
      <w:r w:rsidRPr="00A5161F">
        <w:rPr>
          <w:rFonts w:ascii="Times New Roman" w:hAnsi="Times New Roman" w:cs="Times New Roman"/>
          <w:b/>
        </w:rPr>
        <w:t>Mid-Century for the 21</w:t>
      </w:r>
      <w:r w:rsidRPr="00A5161F">
        <w:rPr>
          <w:rFonts w:ascii="Times New Roman" w:hAnsi="Times New Roman" w:cs="Times New Roman"/>
          <w:b/>
          <w:vertAlign w:val="superscript"/>
        </w:rPr>
        <w:t>st</w:t>
      </w:r>
      <w:r w:rsidRPr="00A5161F">
        <w:rPr>
          <w:rFonts w:ascii="Times New Roman" w:hAnsi="Times New Roman" w:cs="Times New Roman"/>
          <w:b/>
        </w:rPr>
        <w:t xml:space="preserve"> Century:</w:t>
      </w:r>
      <w:r w:rsidR="00042C02">
        <w:rPr>
          <w:rFonts w:ascii="Times New Roman" w:hAnsi="Times New Roman" w:cs="Times New Roman"/>
          <w:sz w:val="28"/>
          <w:szCs w:val="28"/>
        </w:rPr>
        <w:t xml:space="preserve"> </w:t>
      </w:r>
      <w:r w:rsidRPr="00A5161F">
        <w:rPr>
          <w:rFonts w:ascii="Times New Roman" w:hAnsi="Times New Roman" w:cs="Times New Roman"/>
        </w:rPr>
        <w:t xml:space="preserve">The glamorous </w:t>
      </w:r>
      <w:r w:rsidRPr="00A5161F">
        <w:rPr>
          <w:rFonts w:ascii="Times New Roman" w:hAnsi="Times New Roman" w:cs="Times New Roman"/>
          <w:i/>
        </w:rPr>
        <w:t xml:space="preserve">style moderne </w:t>
      </w:r>
      <w:r w:rsidRPr="00A5161F">
        <w:rPr>
          <w:rFonts w:ascii="Times New Roman" w:hAnsi="Times New Roman" w:cs="Times New Roman"/>
        </w:rPr>
        <w:t xml:space="preserve">of the mid-twentieth century </w:t>
      </w:r>
      <w:r w:rsidR="0003411F" w:rsidRPr="00A5161F">
        <w:rPr>
          <w:rFonts w:ascii="Times New Roman" w:hAnsi="Times New Roman" w:cs="Times New Roman"/>
        </w:rPr>
        <w:t>has been updated with warm wood tones and brass accents fo</w:t>
      </w:r>
      <w:r w:rsidR="00042C02">
        <w:rPr>
          <w:rFonts w:ascii="Times New Roman" w:hAnsi="Times New Roman" w:cs="Times New Roman"/>
        </w:rPr>
        <w:t xml:space="preserve">r today’s more relaxed living. </w:t>
      </w:r>
      <w:r w:rsidR="0003411F" w:rsidRPr="00A5161F">
        <w:rPr>
          <w:rFonts w:ascii="Times New Roman" w:hAnsi="Times New Roman" w:cs="Times New Roman"/>
        </w:rPr>
        <w:t xml:space="preserve">Alden Parkes has expanded its mid-century </w:t>
      </w:r>
      <w:r w:rsidR="0003411F" w:rsidRPr="0086705D">
        <w:rPr>
          <w:rFonts w:ascii="Times New Roman" w:hAnsi="Times New Roman" w:cs="Times New Roman"/>
          <w:b/>
          <w:i/>
        </w:rPr>
        <w:t>Monaco</w:t>
      </w:r>
      <w:r w:rsidR="0003411F" w:rsidRPr="0086705D">
        <w:rPr>
          <w:rFonts w:ascii="Times New Roman" w:hAnsi="Times New Roman" w:cs="Times New Roman"/>
          <w:b/>
        </w:rPr>
        <w:t xml:space="preserve"> </w:t>
      </w:r>
      <w:r w:rsidR="0003411F" w:rsidRPr="00A5161F">
        <w:rPr>
          <w:rFonts w:ascii="Times New Roman" w:hAnsi="Times New Roman" w:cs="Times New Roman"/>
        </w:rPr>
        <w:t>collection</w:t>
      </w:r>
      <w:r w:rsidR="00A131C8" w:rsidRPr="00A5161F">
        <w:rPr>
          <w:rFonts w:ascii="Times New Roman" w:hAnsi="Times New Roman" w:cs="Times New Roman"/>
        </w:rPr>
        <w:t xml:space="preserve"> to include a nightstand, a sliding door cabinet</w:t>
      </w:r>
      <w:r w:rsidR="002743FE">
        <w:rPr>
          <w:rFonts w:ascii="Times New Roman" w:hAnsi="Times New Roman" w:cs="Times New Roman"/>
        </w:rPr>
        <w:t>,</w:t>
      </w:r>
      <w:r w:rsidR="00A131C8" w:rsidRPr="00A5161F">
        <w:rPr>
          <w:rFonts w:ascii="Times New Roman" w:hAnsi="Times New Roman" w:cs="Times New Roman"/>
        </w:rPr>
        <w:t xml:space="preserve"> king </w:t>
      </w:r>
      <w:r w:rsidR="002743FE">
        <w:rPr>
          <w:rFonts w:ascii="Times New Roman" w:hAnsi="Times New Roman" w:cs="Times New Roman"/>
        </w:rPr>
        <w:t>and queen bed frames as well as a dining armchair, side chair, bar chair and lounge chair</w:t>
      </w:r>
      <w:r w:rsidR="00477F83">
        <w:rPr>
          <w:rFonts w:ascii="Times New Roman" w:hAnsi="Times New Roman" w:cs="Times New Roman"/>
        </w:rPr>
        <w:t xml:space="preserve"> that reflect this interpretation</w:t>
      </w:r>
      <w:r w:rsidR="002743FE">
        <w:rPr>
          <w:rFonts w:ascii="Times New Roman" w:hAnsi="Times New Roman" w:cs="Times New Roman"/>
        </w:rPr>
        <w:t xml:space="preserve">.  </w:t>
      </w:r>
    </w:p>
    <w:p w14:paraId="2922060A" w14:textId="77777777" w:rsidR="00D07451" w:rsidRDefault="00D07451" w:rsidP="00461152"/>
    <w:p w14:paraId="194E8454" w14:textId="7731DD26" w:rsidR="00461152" w:rsidRPr="00A5161F" w:rsidRDefault="00042C02" w:rsidP="004611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Distressed for Success: </w:t>
      </w:r>
      <w:r w:rsidR="00D07451" w:rsidRPr="00A5161F">
        <w:rPr>
          <w:rFonts w:ascii="Times New Roman" w:hAnsi="Times New Roman" w:cs="Times New Roman"/>
        </w:rPr>
        <w:t xml:space="preserve">Look for complex finishes that show the artistry of hand application </w:t>
      </w:r>
      <w:r w:rsidR="0086705D">
        <w:rPr>
          <w:rFonts w:ascii="Times New Roman" w:hAnsi="Times New Roman" w:cs="Times New Roman"/>
        </w:rPr>
        <w:t>to</w:t>
      </w:r>
      <w:r w:rsidR="00D07451" w:rsidRPr="00A5161F">
        <w:rPr>
          <w:rFonts w:ascii="Times New Roman" w:hAnsi="Times New Roman" w:cs="Times New Roman"/>
        </w:rPr>
        <w:t xml:space="preserve"> mimic the wear of age.  </w:t>
      </w:r>
      <w:r w:rsidR="00DF51EF" w:rsidRPr="00A5161F">
        <w:rPr>
          <w:rFonts w:ascii="Times New Roman" w:hAnsi="Times New Roman" w:cs="Times New Roman"/>
        </w:rPr>
        <w:t>Among the best this season</w:t>
      </w:r>
      <w:r w:rsidR="0086705D">
        <w:rPr>
          <w:rFonts w:ascii="Times New Roman" w:hAnsi="Times New Roman" w:cs="Times New Roman"/>
        </w:rPr>
        <w:t xml:space="preserve"> </w:t>
      </w:r>
      <w:r w:rsidR="0086705D">
        <w:rPr>
          <w:rFonts w:ascii="Times New Roman" w:hAnsi="Times New Roman" w:cs="Times New Roman"/>
          <w:color w:val="000000"/>
        </w:rPr>
        <w:t xml:space="preserve">is </w:t>
      </w:r>
      <w:r w:rsidR="00CF2467">
        <w:rPr>
          <w:rFonts w:ascii="Times New Roman" w:hAnsi="Times New Roman" w:cs="Times New Roman"/>
          <w:color w:val="000000"/>
        </w:rPr>
        <w:t xml:space="preserve">the subtle distressed detail of nickel-plated brass nail heads on the new </w:t>
      </w:r>
      <w:r w:rsidR="00CF2467" w:rsidRPr="0086705D">
        <w:rPr>
          <w:rFonts w:ascii="Times New Roman" w:hAnsi="Times New Roman" w:cs="Times New Roman"/>
          <w:b/>
          <w:i/>
          <w:color w:val="000000"/>
        </w:rPr>
        <w:t>Lyons</w:t>
      </w:r>
      <w:r w:rsidR="00CF2467" w:rsidRPr="0086705D">
        <w:rPr>
          <w:rFonts w:ascii="Times New Roman" w:hAnsi="Times New Roman" w:cs="Times New Roman"/>
          <w:b/>
          <w:color w:val="000000"/>
        </w:rPr>
        <w:t xml:space="preserve"> </w:t>
      </w:r>
      <w:r w:rsidR="00CF2467">
        <w:rPr>
          <w:rFonts w:ascii="Times New Roman" w:hAnsi="Times New Roman" w:cs="Times New Roman"/>
          <w:color w:val="000000"/>
        </w:rPr>
        <w:t xml:space="preserve">king and queen headboards, complementing frames of acacia in a driftwood finish. </w:t>
      </w:r>
    </w:p>
    <w:p w14:paraId="7437440F" w14:textId="77777777" w:rsidR="00C80B2C" w:rsidRDefault="00C80B2C" w:rsidP="00461152">
      <w:pPr>
        <w:rPr>
          <w:rFonts w:ascii="Times New Roman" w:hAnsi="Times New Roman" w:cs="Times New Roman"/>
          <w:color w:val="000000"/>
        </w:rPr>
      </w:pPr>
    </w:p>
    <w:p w14:paraId="073AE079" w14:textId="74D65BDA" w:rsidR="00C80B2C" w:rsidRDefault="00042C02" w:rsidP="004611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Paint: </w:t>
      </w:r>
      <w:r w:rsidR="00AF249E" w:rsidRPr="00AF249E">
        <w:rPr>
          <w:rFonts w:ascii="Times New Roman" w:hAnsi="Times New Roman" w:cs="Times New Roman"/>
          <w:color w:val="000000"/>
        </w:rPr>
        <w:t xml:space="preserve">Look for </w:t>
      </w:r>
      <w:r w:rsidR="00414256">
        <w:rPr>
          <w:rFonts w:ascii="Times New Roman" w:hAnsi="Times New Roman" w:cs="Times New Roman"/>
          <w:color w:val="000000"/>
        </w:rPr>
        <w:t>furniture that was designed for a painted finish—simple lines that show off the color</w:t>
      </w:r>
      <w:r w:rsidR="0086705D">
        <w:rPr>
          <w:rFonts w:ascii="Times New Roman" w:hAnsi="Times New Roman" w:cs="Times New Roman"/>
          <w:color w:val="000000"/>
        </w:rPr>
        <w:t>,</w:t>
      </w:r>
      <w:r w:rsidR="00414256">
        <w:rPr>
          <w:rFonts w:ascii="Times New Roman" w:hAnsi="Times New Roman" w:cs="Times New Roman"/>
          <w:color w:val="000000"/>
        </w:rPr>
        <w:t xml:space="preserve"> plus artful details that give</w:t>
      </w:r>
      <w:r>
        <w:rPr>
          <w:rFonts w:ascii="Times New Roman" w:hAnsi="Times New Roman" w:cs="Times New Roman"/>
          <w:color w:val="000000"/>
        </w:rPr>
        <w:t xml:space="preserve"> the piece depth and elegance. </w:t>
      </w:r>
      <w:r w:rsidR="00414256">
        <w:rPr>
          <w:rFonts w:ascii="Times New Roman" w:hAnsi="Times New Roman" w:cs="Times New Roman"/>
          <w:color w:val="000000"/>
        </w:rPr>
        <w:t>Case in point</w:t>
      </w:r>
      <w:r>
        <w:rPr>
          <w:rFonts w:ascii="Times New Roman" w:hAnsi="Times New Roman" w:cs="Times New Roman"/>
          <w:color w:val="000000"/>
        </w:rPr>
        <w:t xml:space="preserve"> – t</w:t>
      </w:r>
      <w:r w:rsidR="0086705D">
        <w:rPr>
          <w:rFonts w:ascii="Times New Roman" w:hAnsi="Times New Roman" w:cs="Times New Roman"/>
          <w:color w:val="000000"/>
        </w:rPr>
        <w:t>he</w:t>
      </w:r>
      <w:r w:rsidR="00414256">
        <w:rPr>
          <w:rFonts w:ascii="Times New Roman" w:hAnsi="Times New Roman" w:cs="Times New Roman"/>
          <w:color w:val="000000"/>
        </w:rPr>
        <w:t xml:space="preserve"> </w:t>
      </w:r>
      <w:r w:rsidR="00414256" w:rsidRPr="0086705D">
        <w:rPr>
          <w:rFonts w:ascii="Times New Roman" w:hAnsi="Times New Roman" w:cs="Times New Roman"/>
          <w:b/>
          <w:i/>
          <w:color w:val="000000"/>
        </w:rPr>
        <w:t>Elliott</w:t>
      </w:r>
      <w:r w:rsidR="00414256" w:rsidRPr="0086705D">
        <w:rPr>
          <w:rFonts w:ascii="Times New Roman" w:hAnsi="Times New Roman" w:cs="Times New Roman"/>
          <w:b/>
          <w:color w:val="000000"/>
        </w:rPr>
        <w:t xml:space="preserve"> </w:t>
      </w:r>
      <w:r w:rsidR="00414256">
        <w:rPr>
          <w:rFonts w:ascii="Times New Roman" w:hAnsi="Times New Roman" w:cs="Times New Roman"/>
          <w:color w:val="000000"/>
        </w:rPr>
        <w:t>collection embellished with dent</w:t>
      </w:r>
      <w:r>
        <w:rPr>
          <w:rFonts w:ascii="Times New Roman" w:hAnsi="Times New Roman" w:cs="Times New Roman"/>
          <w:color w:val="000000"/>
        </w:rPr>
        <w:t xml:space="preserve">il molding and subtle fluting. </w:t>
      </w:r>
      <w:r w:rsidR="00414256">
        <w:rPr>
          <w:rFonts w:ascii="Times New Roman" w:hAnsi="Times New Roman" w:cs="Times New Roman"/>
          <w:color w:val="000000"/>
        </w:rPr>
        <w:t xml:space="preserve">This market the Elliott collection has been expanded to include a breakfront buffet, a two-door cabinet, </w:t>
      </w:r>
      <w:r w:rsidR="00CF2467">
        <w:rPr>
          <w:rFonts w:ascii="Times New Roman" w:hAnsi="Times New Roman" w:cs="Times New Roman"/>
          <w:color w:val="000000"/>
        </w:rPr>
        <w:t xml:space="preserve">dining table, </w:t>
      </w:r>
      <w:r w:rsidR="00414256">
        <w:rPr>
          <w:rFonts w:ascii="Times New Roman" w:hAnsi="Times New Roman" w:cs="Times New Roman"/>
          <w:color w:val="000000"/>
        </w:rPr>
        <w:t xml:space="preserve">dining arm and side chairs, and an accent table with </w:t>
      </w:r>
      <w:r w:rsidR="00D97535">
        <w:rPr>
          <w:rFonts w:ascii="Times New Roman" w:hAnsi="Times New Roman" w:cs="Times New Roman"/>
          <w:color w:val="000000"/>
        </w:rPr>
        <w:t>a pull-out tray.</w:t>
      </w:r>
    </w:p>
    <w:p w14:paraId="78C24085" w14:textId="77777777" w:rsidR="00D97535" w:rsidRDefault="00D97535" w:rsidP="00461152">
      <w:pPr>
        <w:rPr>
          <w:rFonts w:ascii="Times New Roman" w:hAnsi="Times New Roman" w:cs="Times New Roman"/>
          <w:color w:val="000000"/>
        </w:rPr>
      </w:pPr>
    </w:p>
    <w:p w14:paraId="4F3221DB" w14:textId="10A74591" w:rsidR="00597950" w:rsidRDefault="00042C02" w:rsidP="00681F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Happy Reflections: </w:t>
      </w:r>
      <w:r w:rsidR="00681FA8">
        <w:rPr>
          <w:rFonts w:ascii="Times New Roman" w:hAnsi="Times New Roman" w:cs="Times New Roman"/>
          <w:color w:val="000000"/>
        </w:rPr>
        <w:t xml:space="preserve">Nothing wakes </w:t>
      </w:r>
      <w:r w:rsidR="000F7E4E">
        <w:rPr>
          <w:rFonts w:ascii="Times New Roman" w:hAnsi="Times New Roman" w:cs="Times New Roman"/>
          <w:color w:val="000000"/>
        </w:rPr>
        <w:t>or livens up</w:t>
      </w:r>
      <w:r w:rsidR="00681FA8">
        <w:rPr>
          <w:rFonts w:ascii="Times New Roman" w:hAnsi="Times New Roman" w:cs="Times New Roman"/>
          <w:color w:val="000000"/>
        </w:rPr>
        <w:t xml:space="preserve"> a room like a beautiful mirror—the bigger an</w:t>
      </w:r>
      <w:r>
        <w:rPr>
          <w:rFonts w:ascii="Times New Roman" w:hAnsi="Times New Roman" w:cs="Times New Roman"/>
          <w:color w:val="000000"/>
        </w:rPr>
        <w:t xml:space="preserve">d more embellished the better. </w:t>
      </w:r>
      <w:r w:rsidR="00681FA8">
        <w:rPr>
          <w:rFonts w:ascii="Times New Roman" w:hAnsi="Times New Roman" w:cs="Times New Roman"/>
          <w:color w:val="000000"/>
        </w:rPr>
        <w:t xml:space="preserve">Among the best this season </w:t>
      </w:r>
      <w:r w:rsidR="0002507A">
        <w:rPr>
          <w:rFonts w:ascii="Times New Roman" w:hAnsi="Times New Roman" w:cs="Times New Roman"/>
          <w:color w:val="000000"/>
        </w:rPr>
        <w:t xml:space="preserve">from Alden Parkes </w:t>
      </w:r>
      <w:r w:rsidR="00681FA8">
        <w:rPr>
          <w:rFonts w:ascii="Times New Roman" w:hAnsi="Times New Roman" w:cs="Times New Roman"/>
          <w:color w:val="000000"/>
        </w:rPr>
        <w:t xml:space="preserve">are the new </w:t>
      </w:r>
      <w:r w:rsidR="0002507A">
        <w:rPr>
          <w:rFonts w:ascii="Times New Roman" w:hAnsi="Times New Roman" w:cs="Times New Roman"/>
          <w:color w:val="000000"/>
        </w:rPr>
        <w:t xml:space="preserve">beveled </w:t>
      </w:r>
      <w:r w:rsidR="00681FA8" w:rsidRPr="0086705D">
        <w:rPr>
          <w:rFonts w:ascii="Times New Roman" w:hAnsi="Times New Roman" w:cs="Times New Roman"/>
          <w:b/>
          <w:i/>
          <w:color w:val="000000"/>
        </w:rPr>
        <w:t>Harmonie</w:t>
      </w:r>
      <w:r w:rsidR="00681FA8" w:rsidRPr="0086705D">
        <w:rPr>
          <w:rFonts w:ascii="Times New Roman" w:hAnsi="Times New Roman" w:cs="Times New Roman"/>
          <w:b/>
          <w:color w:val="000000"/>
        </w:rPr>
        <w:t xml:space="preserve"> </w:t>
      </w:r>
      <w:r w:rsidR="00681FA8">
        <w:rPr>
          <w:rFonts w:ascii="Times New Roman" w:hAnsi="Times New Roman" w:cs="Times New Roman"/>
          <w:color w:val="000000"/>
        </w:rPr>
        <w:t xml:space="preserve">mirror </w:t>
      </w:r>
      <w:r w:rsidR="0002507A">
        <w:rPr>
          <w:rFonts w:ascii="Times New Roman" w:hAnsi="Times New Roman" w:cs="Times New Roman"/>
          <w:color w:val="000000"/>
        </w:rPr>
        <w:t>framed in</w:t>
      </w:r>
      <w:r w:rsidR="00681FA8" w:rsidRPr="00B959CF">
        <w:rPr>
          <w:rFonts w:ascii="Times New Roman" w:hAnsi="Times New Roman" w:cs="Times New Roman"/>
          <w:color w:val="000000"/>
        </w:rPr>
        <w:t xml:space="preserve"> </w:t>
      </w:r>
      <w:r w:rsidR="0002507A">
        <w:rPr>
          <w:rFonts w:ascii="Times New Roman" w:hAnsi="Times New Roman" w:cs="Times New Roman"/>
          <w:color w:val="000000"/>
        </w:rPr>
        <w:t xml:space="preserve">brilliant leaf, and the ornate </w:t>
      </w:r>
      <w:r w:rsidR="0002507A" w:rsidRPr="0086705D">
        <w:rPr>
          <w:rFonts w:ascii="Times New Roman" w:hAnsi="Times New Roman" w:cs="Times New Roman"/>
          <w:b/>
          <w:i/>
          <w:color w:val="000000"/>
        </w:rPr>
        <w:t>Kuru</w:t>
      </w:r>
      <w:r w:rsidR="0002507A">
        <w:rPr>
          <w:rFonts w:ascii="Times New Roman" w:hAnsi="Times New Roman" w:cs="Times New Roman"/>
          <w:color w:val="000000"/>
        </w:rPr>
        <w:t xml:space="preserve"> mirror in a hand-carved</w:t>
      </w:r>
      <w:r w:rsidR="0002507A" w:rsidRPr="007E7980">
        <w:rPr>
          <w:rFonts w:ascii="Times New Roman" w:hAnsi="Times New Roman" w:cs="Times New Roman"/>
          <w:color w:val="000000"/>
        </w:rPr>
        <w:t xml:space="preserve"> solid mahogany </w:t>
      </w:r>
      <w:r w:rsidR="0002507A">
        <w:rPr>
          <w:rFonts w:ascii="Times New Roman" w:hAnsi="Times New Roman" w:cs="Times New Roman"/>
          <w:color w:val="000000"/>
        </w:rPr>
        <w:t xml:space="preserve">frame with </w:t>
      </w:r>
      <w:r w:rsidR="0002507A" w:rsidRPr="007E7980">
        <w:rPr>
          <w:rFonts w:ascii="Times New Roman" w:hAnsi="Times New Roman" w:cs="Times New Roman"/>
          <w:color w:val="000000"/>
        </w:rPr>
        <w:t xml:space="preserve">a warm fruitwood </w:t>
      </w:r>
      <w:r w:rsidR="0002507A">
        <w:rPr>
          <w:rFonts w:ascii="Times New Roman" w:hAnsi="Times New Roman" w:cs="Times New Roman"/>
          <w:color w:val="000000"/>
        </w:rPr>
        <w:t xml:space="preserve">finish.  </w:t>
      </w:r>
    </w:p>
    <w:p w14:paraId="5149ABFE" w14:textId="77777777" w:rsidR="0002507A" w:rsidRDefault="0002507A" w:rsidP="00681FA8">
      <w:pPr>
        <w:rPr>
          <w:rFonts w:ascii="Times New Roman" w:hAnsi="Times New Roman" w:cs="Times New Roman"/>
          <w:color w:val="000000"/>
        </w:rPr>
      </w:pPr>
    </w:p>
    <w:p w14:paraId="617242DC" w14:textId="77777777" w:rsidR="00C44353" w:rsidRDefault="00C44353" w:rsidP="00681FA8">
      <w:pPr>
        <w:rPr>
          <w:rFonts w:ascii="Times New Roman" w:hAnsi="Times New Roman" w:cs="Times New Roman"/>
          <w:b/>
          <w:color w:val="000000"/>
        </w:rPr>
      </w:pPr>
    </w:p>
    <w:p w14:paraId="777BD7E5" w14:textId="77777777" w:rsidR="00C44353" w:rsidRDefault="00C44353" w:rsidP="00681FA8">
      <w:pPr>
        <w:rPr>
          <w:rFonts w:ascii="Times New Roman" w:hAnsi="Times New Roman" w:cs="Times New Roman"/>
          <w:b/>
          <w:color w:val="000000"/>
        </w:rPr>
      </w:pPr>
    </w:p>
    <w:p w14:paraId="6516748F" w14:textId="77777777" w:rsidR="00C44353" w:rsidRDefault="00C44353" w:rsidP="00681FA8">
      <w:pPr>
        <w:rPr>
          <w:rFonts w:ascii="Times New Roman" w:hAnsi="Times New Roman" w:cs="Times New Roman"/>
          <w:b/>
          <w:color w:val="000000"/>
        </w:rPr>
      </w:pPr>
    </w:p>
    <w:p w14:paraId="0ECC4F43" w14:textId="77777777" w:rsidR="00C44353" w:rsidRDefault="00C44353" w:rsidP="00681FA8">
      <w:pPr>
        <w:rPr>
          <w:rFonts w:ascii="Times New Roman" w:hAnsi="Times New Roman" w:cs="Times New Roman"/>
          <w:b/>
          <w:color w:val="000000"/>
        </w:rPr>
      </w:pPr>
    </w:p>
    <w:p w14:paraId="5BC9F20E" w14:textId="77777777" w:rsidR="00C44353" w:rsidRDefault="00042C02" w:rsidP="00681F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Unexpected Leather: </w:t>
      </w:r>
      <w:r w:rsidR="0002507A" w:rsidRPr="0002507A">
        <w:rPr>
          <w:rFonts w:ascii="Times New Roman" w:hAnsi="Times New Roman" w:cs="Times New Roman"/>
          <w:color w:val="000000"/>
        </w:rPr>
        <w:t>Tanned and treated leather</w:t>
      </w:r>
      <w:r w:rsidR="0086705D">
        <w:rPr>
          <w:rFonts w:ascii="Times New Roman" w:hAnsi="Times New Roman" w:cs="Times New Roman"/>
          <w:color w:val="000000"/>
        </w:rPr>
        <w:t xml:space="preserve">—both faux and </w:t>
      </w:r>
      <w:r w:rsidR="000F7E4E">
        <w:rPr>
          <w:rFonts w:ascii="Times New Roman" w:hAnsi="Times New Roman" w:cs="Times New Roman"/>
          <w:color w:val="000000"/>
        </w:rPr>
        <w:t>genuine</w:t>
      </w:r>
      <w:r w:rsidR="0086705D">
        <w:rPr>
          <w:rFonts w:ascii="Times New Roman" w:hAnsi="Times New Roman" w:cs="Times New Roman"/>
          <w:color w:val="000000"/>
        </w:rPr>
        <w:t>—</w:t>
      </w:r>
      <w:r w:rsidR="0002507A" w:rsidRPr="0002507A">
        <w:rPr>
          <w:rFonts w:ascii="Times New Roman" w:hAnsi="Times New Roman" w:cs="Times New Roman"/>
          <w:color w:val="000000"/>
        </w:rPr>
        <w:t>is nothing new in furniture design</w:t>
      </w:r>
      <w:r w:rsidR="0002507A">
        <w:rPr>
          <w:rFonts w:ascii="Times New Roman" w:hAnsi="Times New Roman" w:cs="Times New Roman"/>
          <w:color w:val="000000"/>
        </w:rPr>
        <w:t xml:space="preserve">, but </w:t>
      </w:r>
      <w:r w:rsidR="00690E4E">
        <w:rPr>
          <w:rFonts w:ascii="Times New Roman" w:hAnsi="Times New Roman" w:cs="Times New Roman"/>
          <w:color w:val="000000"/>
        </w:rPr>
        <w:t xml:space="preserve">the </w:t>
      </w:r>
      <w:r w:rsidR="009B52C6">
        <w:rPr>
          <w:rFonts w:ascii="Times New Roman" w:hAnsi="Times New Roman" w:cs="Times New Roman"/>
          <w:color w:val="000000"/>
        </w:rPr>
        <w:t>freshest</w:t>
      </w:r>
      <w:r w:rsidR="00690E4E">
        <w:rPr>
          <w:rFonts w:ascii="Times New Roman" w:hAnsi="Times New Roman" w:cs="Times New Roman"/>
          <w:color w:val="000000"/>
        </w:rPr>
        <w:t xml:space="preserve"> trend shakes up our expectations with less-familiar </w:t>
      </w:r>
      <w:r w:rsidR="00F65E44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eathers and leather finishes. </w:t>
      </w:r>
      <w:r w:rsidR="00F65E44">
        <w:rPr>
          <w:rFonts w:ascii="Times New Roman" w:hAnsi="Times New Roman" w:cs="Times New Roman"/>
          <w:color w:val="000000"/>
        </w:rPr>
        <w:t xml:space="preserve">The new </w:t>
      </w:r>
      <w:r w:rsidR="00F65E44" w:rsidRPr="0086705D">
        <w:rPr>
          <w:rFonts w:ascii="Times New Roman" w:hAnsi="Times New Roman" w:cs="Times New Roman"/>
          <w:b/>
          <w:i/>
          <w:color w:val="000000"/>
        </w:rPr>
        <w:t>Naples</w:t>
      </w:r>
      <w:r w:rsidR="00F65E44">
        <w:rPr>
          <w:rFonts w:ascii="Times New Roman" w:hAnsi="Times New Roman" w:cs="Times New Roman"/>
          <w:color w:val="000000"/>
        </w:rPr>
        <w:t xml:space="preserve"> cocktail table from Alden Parkes, </w:t>
      </w:r>
    </w:p>
    <w:p w14:paraId="12581C86" w14:textId="7164289D" w:rsidR="0002507A" w:rsidRDefault="00F65E44" w:rsidP="00681FA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instance, features shagreen accents on brass legs; also from Alden Parkes, the </w:t>
      </w:r>
      <w:r w:rsidRPr="0086705D">
        <w:rPr>
          <w:rFonts w:ascii="Times New Roman" w:hAnsi="Times New Roman" w:cs="Times New Roman"/>
          <w:b/>
          <w:i/>
          <w:color w:val="000000"/>
        </w:rPr>
        <w:t>Lesley</w:t>
      </w:r>
      <w:r w:rsidRPr="0086705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mirror and </w:t>
      </w:r>
      <w:r w:rsidR="006A2E24">
        <w:rPr>
          <w:rFonts w:ascii="Times New Roman" w:hAnsi="Times New Roman" w:cs="Times New Roman"/>
          <w:color w:val="000000"/>
        </w:rPr>
        <w:t xml:space="preserve">the </w:t>
      </w:r>
      <w:bookmarkStart w:id="0" w:name="_GoBack"/>
      <w:bookmarkEnd w:id="0"/>
      <w:r w:rsidR="006A2E24">
        <w:rPr>
          <w:rFonts w:ascii="Times New Roman" w:hAnsi="Times New Roman" w:cs="Times New Roman"/>
          <w:b/>
          <w:i/>
          <w:color w:val="000000"/>
        </w:rPr>
        <w:t xml:space="preserve">Canton </w:t>
      </w:r>
      <w:r w:rsidR="006A2E24">
        <w:rPr>
          <w:rFonts w:ascii="Times New Roman" w:hAnsi="Times New Roman" w:cs="Times New Roman"/>
          <w:color w:val="000000"/>
        </w:rPr>
        <w:t>cabinet,</w:t>
      </w:r>
      <w:r w:rsidR="00D1219C">
        <w:rPr>
          <w:rFonts w:ascii="Times New Roman" w:hAnsi="Times New Roman" w:cs="Times New Roman"/>
          <w:color w:val="000000"/>
        </w:rPr>
        <w:t xml:space="preserve"> both finished</w:t>
      </w:r>
      <w:r>
        <w:rPr>
          <w:rFonts w:ascii="Times New Roman" w:hAnsi="Times New Roman" w:cs="Times New Roman"/>
          <w:color w:val="000000"/>
        </w:rPr>
        <w:t xml:space="preserve"> in vellum</w:t>
      </w:r>
      <w:r w:rsidR="000F7E4E">
        <w:rPr>
          <w:rFonts w:ascii="Times New Roman" w:hAnsi="Times New Roman" w:cs="Times New Roman"/>
          <w:color w:val="000000"/>
        </w:rPr>
        <w:t>.</w:t>
      </w:r>
    </w:p>
    <w:p w14:paraId="594AEDB6" w14:textId="77777777" w:rsidR="0069294D" w:rsidRDefault="0069294D" w:rsidP="00681FA8">
      <w:pPr>
        <w:rPr>
          <w:rFonts w:ascii="Times New Roman" w:hAnsi="Times New Roman" w:cs="Times New Roman"/>
          <w:color w:val="000000"/>
        </w:rPr>
      </w:pPr>
    </w:p>
    <w:p w14:paraId="2A8E3F54" w14:textId="7E0F37BA" w:rsidR="0069294D" w:rsidRDefault="0069294D" w:rsidP="00681FA8">
      <w:pPr>
        <w:rPr>
          <w:rFonts w:ascii="Times New Roman" w:hAnsi="Times New Roman" w:cs="Times New Roman"/>
          <w:color w:val="000000"/>
        </w:rPr>
      </w:pPr>
      <w:r w:rsidRPr="00D1219C">
        <w:rPr>
          <w:rFonts w:ascii="Times New Roman" w:hAnsi="Times New Roman" w:cs="Times New Roman"/>
          <w:b/>
          <w:color w:val="000000"/>
        </w:rPr>
        <w:t>Exotic Veneers:</w:t>
      </w:r>
      <w:r w:rsidR="00042C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Every wood has its own signature, often expressed most beautifully through artfull</w:t>
      </w:r>
      <w:r w:rsidR="00042C02">
        <w:rPr>
          <w:rFonts w:ascii="Times New Roman" w:hAnsi="Times New Roman" w:cs="Times New Roman"/>
          <w:color w:val="000000"/>
        </w:rPr>
        <w:t xml:space="preserve">y matched and applied veneers. </w:t>
      </w:r>
      <w:r w:rsidR="0086705D">
        <w:rPr>
          <w:rFonts w:ascii="Times New Roman" w:hAnsi="Times New Roman" w:cs="Times New Roman"/>
          <w:color w:val="000000"/>
        </w:rPr>
        <w:t>The</w:t>
      </w:r>
      <w:r w:rsidR="00D1219C">
        <w:rPr>
          <w:rFonts w:ascii="Times New Roman" w:hAnsi="Times New Roman" w:cs="Times New Roman"/>
          <w:color w:val="000000"/>
        </w:rPr>
        <w:t xml:space="preserve"> new</w:t>
      </w:r>
      <w:r w:rsidR="00D1219C" w:rsidRPr="00D1219C">
        <w:rPr>
          <w:rFonts w:ascii="Times New Roman" w:hAnsi="Times New Roman" w:cs="Times New Roman"/>
          <w:i/>
          <w:color w:val="000000"/>
        </w:rPr>
        <w:t xml:space="preserve"> </w:t>
      </w:r>
      <w:r w:rsidR="00D1219C" w:rsidRPr="0086705D">
        <w:rPr>
          <w:rFonts w:ascii="Times New Roman" w:hAnsi="Times New Roman" w:cs="Times New Roman"/>
          <w:b/>
          <w:i/>
          <w:color w:val="000000"/>
        </w:rPr>
        <w:t>Ducayne</w:t>
      </w:r>
      <w:r w:rsidR="00532C80">
        <w:rPr>
          <w:rFonts w:ascii="Times New Roman" w:hAnsi="Times New Roman" w:cs="Times New Roman"/>
          <w:color w:val="000000"/>
        </w:rPr>
        <w:t xml:space="preserve"> dresser, buffet, round dining table </w:t>
      </w:r>
      <w:r w:rsidR="00D1219C">
        <w:rPr>
          <w:rFonts w:ascii="Times New Roman" w:hAnsi="Times New Roman" w:cs="Times New Roman"/>
          <w:color w:val="000000"/>
        </w:rPr>
        <w:t>and nigh</w:t>
      </w:r>
      <w:r w:rsidR="00AB7FDD">
        <w:rPr>
          <w:rFonts w:ascii="Times New Roman" w:hAnsi="Times New Roman" w:cs="Times New Roman"/>
          <w:color w:val="000000"/>
        </w:rPr>
        <w:t>t</w:t>
      </w:r>
      <w:r w:rsidR="00D1219C">
        <w:rPr>
          <w:rFonts w:ascii="Times New Roman" w:hAnsi="Times New Roman" w:cs="Times New Roman"/>
          <w:color w:val="000000"/>
        </w:rPr>
        <w:t xml:space="preserve">stand are all veneered in figurative </w:t>
      </w:r>
      <w:r w:rsidR="00D1219C" w:rsidRPr="00D1219C">
        <w:rPr>
          <w:rFonts w:ascii="Times New Roman" w:hAnsi="Times New Roman" w:cs="Times New Roman"/>
          <w:color w:val="000000"/>
        </w:rPr>
        <w:t xml:space="preserve">cerejeira </w:t>
      </w:r>
      <w:r w:rsidR="00042C02">
        <w:rPr>
          <w:rFonts w:ascii="Times New Roman" w:hAnsi="Times New Roman" w:cs="Times New Roman"/>
          <w:color w:val="000000"/>
        </w:rPr>
        <w:t xml:space="preserve">from Brazil and Argentina. </w:t>
      </w:r>
      <w:r w:rsidR="00D1219C">
        <w:rPr>
          <w:rFonts w:ascii="Times New Roman" w:hAnsi="Times New Roman" w:cs="Times New Roman"/>
          <w:color w:val="000000"/>
        </w:rPr>
        <w:t xml:space="preserve">Also in cerejeira, the new </w:t>
      </w:r>
      <w:r w:rsidR="00D1219C" w:rsidRPr="0086705D">
        <w:rPr>
          <w:rFonts w:ascii="Times New Roman" w:hAnsi="Times New Roman" w:cs="Times New Roman"/>
          <w:b/>
          <w:i/>
          <w:color w:val="000000"/>
        </w:rPr>
        <w:t xml:space="preserve">Ascott </w:t>
      </w:r>
      <w:r w:rsidR="00D1219C">
        <w:rPr>
          <w:rFonts w:ascii="Times New Roman" w:hAnsi="Times New Roman" w:cs="Times New Roman"/>
          <w:color w:val="000000"/>
        </w:rPr>
        <w:t>occasional pieces—accent table, three-tier table, cocktail table, console, end table, and étagère—in solid brass with veneered accents.</w:t>
      </w:r>
    </w:p>
    <w:p w14:paraId="69530F9B" w14:textId="77777777" w:rsidR="008B5168" w:rsidRDefault="008B5168" w:rsidP="00681FA8">
      <w:pPr>
        <w:rPr>
          <w:rFonts w:ascii="Times New Roman" w:hAnsi="Times New Roman" w:cs="Times New Roman"/>
          <w:color w:val="000000"/>
        </w:rPr>
      </w:pPr>
    </w:p>
    <w:p w14:paraId="2E2035AF" w14:textId="28D9D801" w:rsidR="00597950" w:rsidRDefault="008B5168" w:rsidP="00042C0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###</w:t>
      </w:r>
    </w:p>
    <w:p w14:paraId="101D29B0" w14:textId="77777777" w:rsidR="00C44353" w:rsidRDefault="00C44353" w:rsidP="00042C02">
      <w:pPr>
        <w:jc w:val="center"/>
        <w:rPr>
          <w:sz w:val="28"/>
          <w:szCs w:val="28"/>
        </w:rPr>
      </w:pPr>
    </w:p>
    <w:p w14:paraId="183C74AD" w14:textId="77777777" w:rsidR="00C44353" w:rsidRPr="00242840" w:rsidRDefault="00C44353" w:rsidP="00C44353">
      <w:pPr>
        <w:rPr>
          <w:b/>
          <w:i/>
        </w:rPr>
      </w:pPr>
      <w:r w:rsidRPr="00242840">
        <w:rPr>
          <w:b/>
          <w:i/>
        </w:rPr>
        <w:t>About Alden Parkes:</w:t>
      </w:r>
    </w:p>
    <w:p w14:paraId="6254D063" w14:textId="77777777" w:rsidR="00C44353" w:rsidRDefault="00C44353" w:rsidP="00C44353">
      <w:pPr>
        <w:rPr>
          <w:rFonts w:asciiTheme="majorHAnsi" w:hAnsiTheme="majorHAnsi"/>
          <w:i/>
        </w:rPr>
      </w:pPr>
      <w:r w:rsidRPr="00BB65B4">
        <w:rPr>
          <w:rFonts w:cs="MyriadPro-Regular"/>
          <w:i/>
        </w:rPr>
        <w:t xml:space="preserve">Alden Parkes is a high-end furniture manufacturer based in Jacksonville, FL owned by entrepreneurial veterans Lynne and </w:t>
      </w:r>
      <w:r w:rsidRPr="00BB65B4">
        <w:rPr>
          <w:rFonts w:cs="MyriadPro-Regular"/>
          <w:i/>
          <w:noProof/>
        </w:rPr>
        <w:t>Khrys</w:t>
      </w:r>
      <w:r w:rsidRPr="00BB65B4">
        <w:rPr>
          <w:rFonts w:cs="MyriadPro-Regular"/>
          <w:i/>
        </w:rPr>
        <w:t xml:space="preserve"> McArdle. Alden Parkes offers an extensive line of home furnishings: upholstery, occasional tables, dining, cabinetry, mirrors, and accessories. </w:t>
      </w:r>
      <w:r w:rsidRPr="00BB65B4">
        <w:rPr>
          <w:i/>
        </w:rPr>
        <w:t>Made from meticulously chosen premium materials, hand carved wood, and USA-manufactured upholstery, Alden Parkes designs are notable for their artisanal attention to detail.</w:t>
      </w:r>
      <w:r w:rsidRPr="00BB65B4">
        <w:rPr>
          <w:i/>
          <w:sz w:val="20"/>
        </w:rPr>
        <w:t xml:space="preserve">  </w:t>
      </w:r>
      <w:r w:rsidRPr="00BB65B4">
        <w:rPr>
          <w:i/>
        </w:rPr>
        <w:t>Whether its case goods, upholstery or occasional furniture paired with formal traditional or classic modern designs, Alden Parkes has mastered the art of fine living.</w:t>
      </w:r>
      <w:r w:rsidRPr="00BB65B4">
        <w:rPr>
          <w:rFonts w:asciiTheme="majorHAnsi" w:hAnsiTheme="majorHAnsi"/>
          <w:i/>
        </w:rPr>
        <w:t xml:space="preserve"> </w:t>
      </w:r>
    </w:p>
    <w:p w14:paraId="6ACB4100" w14:textId="77777777" w:rsidR="00C44353" w:rsidRPr="00BB65B4" w:rsidRDefault="00C44353" w:rsidP="00C44353">
      <w:pPr>
        <w:rPr>
          <w:rFonts w:cs="MyriadPro-Regular"/>
          <w:i/>
        </w:rPr>
      </w:pPr>
    </w:p>
    <w:p w14:paraId="12899171" w14:textId="77777777" w:rsidR="00C44353" w:rsidRDefault="00C44353" w:rsidP="00C44353">
      <w:r w:rsidRPr="00A71D9B">
        <w:rPr>
          <w:b/>
        </w:rPr>
        <w:t>Media Note:</w:t>
      </w:r>
      <w:r>
        <w:t xml:space="preserve"> To schedule a tour of the Alden Parkes showroom, please contact Nicole Howley at </w:t>
      </w:r>
      <w:hyperlink r:id="rId7" w:history="1">
        <w:r w:rsidRPr="000D4953">
          <w:rPr>
            <w:rStyle w:val="Hyperlink"/>
          </w:rPr>
          <w:t>Nicole@gefenmarketing.com</w:t>
        </w:r>
      </w:hyperlink>
      <w:r>
        <w:t xml:space="preserve"> or at 336.884.5020.</w:t>
      </w:r>
    </w:p>
    <w:p w14:paraId="21AA2AE6" w14:textId="77777777" w:rsidR="00C44353" w:rsidRPr="0002507A" w:rsidRDefault="00C44353" w:rsidP="00042C02">
      <w:pPr>
        <w:jc w:val="center"/>
        <w:rPr>
          <w:sz w:val="28"/>
          <w:szCs w:val="28"/>
        </w:rPr>
      </w:pPr>
    </w:p>
    <w:sectPr w:rsidR="00C44353" w:rsidRPr="0002507A" w:rsidSect="00C4435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NbIwMzQ1tjAxNTdQ0lEKTi0uzszPAykwqQUAzGPmOywAAAA="/>
  </w:docVars>
  <w:rsids>
    <w:rsidRoot w:val="00597950"/>
    <w:rsid w:val="0002507A"/>
    <w:rsid w:val="0003411F"/>
    <w:rsid w:val="00042C02"/>
    <w:rsid w:val="000F7E4E"/>
    <w:rsid w:val="001C3F60"/>
    <w:rsid w:val="002743FE"/>
    <w:rsid w:val="00414256"/>
    <w:rsid w:val="00461152"/>
    <w:rsid w:val="00477F83"/>
    <w:rsid w:val="00532C80"/>
    <w:rsid w:val="00570C97"/>
    <w:rsid w:val="00597950"/>
    <w:rsid w:val="005B28D1"/>
    <w:rsid w:val="00681FA8"/>
    <w:rsid w:val="00690E4E"/>
    <w:rsid w:val="0069294D"/>
    <w:rsid w:val="006A2E24"/>
    <w:rsid w:val="006E380B"/>
    <w:rsid w:val="00822828"/>
    <w:rsid w:val="0086705D"/>
    <w:rsid w:val="008B5168"/>
    <w:rsid w:val="009B52C6"/>
    <w:rsid w:val="00A131C8"/>
    <w:rsid w:val="00A5161F"/>
    <w:rsid w:val="00AB7FDD"/>
    <w:rsid w:val="00AF249E"/>
    <w:rsid w:val="00C44353"/>
    <w:rsid w:val="00C80B2C"/>
    <w:rsid w:val="00CF2467"/>
    <w:rsid w:val="00D07451"/>
    <w:rsid w:val="00D1219C"/>
    <w:rsid w:val="00D97535"/>
    <w:rsid w:val="00DF51EF"/>
    <w:rsid w:val="00E1130E"/>
    <w:rsid w:val="00E159E4"/>
    <w:rsid w:val="00ED4552"/>
    <w:rsid w:val="00F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6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@gefenmarket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e@gefenmarketin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Seymour</dc:creator>
  <cp:lastModifiedBy>Nicole Howley</cp:lastModifiedBy>
  <cp:revision>8</cp:revision>
  <dcterms:created xsi:type="dcterms:W3CDTF">2016-04-04T15:04:00Z</dcterms:created>
  <dcterms:modified xsi:type="dcterms:W3CDTF">2016-04-12T16:32:00Z</dcterms:modified>
</cp:coreProperties>
</file>